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1E" w:rsidRDefault="00E6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809625" cy="1010358"/>
            <wp:effectExtent l="0" t="0" r="0" b="0"/>
            <wp:docPr id="1073741825" name="officeArt object" descr="http://opmo.mosreg.ru/upload/iblock/b1e/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opmo.mosreg.ru/upload/iblock/b1e/10.png" descr="http://opmo.mosreg.ru/upload/iblock/b1e/10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103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C3D1E" w:rsidRDefault="00E60E1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ОБЩЕСТВЕННАЯ ПАЛАТА </w:t>
      </w:r>
    </w:p>
    <w:p w:rsidR="000C3D1E" w:rsidRDefault="00E60E1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ДОМОДЕДОВО</w:t>
      </w:r>
    </w:p>
    <w:p w:rsidR="000C3D1E" w:rsidRDefault="00E60E1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ОБЛАСТИ</w:t>
      </w:r>
    </w:p>
    <w:p w:rsidR="000C3D1E" w:rsidRDefault="000C3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D1E" w:rsidRDefault="00E60E1D">
      <w:pPr>
        <w:pStyle w:val="3"/>
        <w:spacing w:before="0" w:after="225"/>
        <w:jc w:val="center"/>
        <w:rPr>
          <w:sz w:val="28"/>
          <w:szCs w:val="28"/>
        </w:rPr>
      </w:pPr>
      <w:r>
        <w:rPr>
          <w:rFonts w:ascii="Calibri" w:eastAsia="Calibri" w:hAnsi="Calibri" w:cs="Calibri"/>
          <w:color w:val="333333"/>
          <w:sz w:val="28"/>
          <w:szCs w:val="28"/>
          <w:u w:color="333333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0C3D1E" w:rsidRDefault="00E60E1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№ </w:t>
      </w:r>
    </w:p>
    <w:p w:rsidR="000C3D1E" w:rsidRDefault="000C3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D1E" w:rsidRDefault="00E60E1D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Прием населения</w:t>
      </w:r>
    </w:p>
    <w:p w:rsidR="000C3D1E" w:rsidRDefault="000C3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D1E" w:rsidRDefault="00E60E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Домодедово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 марта 2021 г.</w:t>
      </w:r>
    </w:p>
    <w:p w:rsidR="000C3D1E" w:rsidRDefault="000C3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D1E" w:rsidRDefault="000C3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D1E" w:rsidRDefault="000C3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D1E" w:rsidRDefault="00E6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в Общественной палате городского округа Домодедово состоялся прием населения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3D1E" w:rsidRDefault="00E60E1D">
      <w:pPr>
        <w:pStyle w:val="3"/>
        <w:tabs>
          <w:tab w:val="left" w:pos="851"/>
        </w:tabs>
        <w:spacing w:before="0" w:after="22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Прием вёл: член  комиссии </w:t>
      </w:r>
      <w:r>
        <w:rPr>
          <w:b w:val="0"/>
          <w:bCs w:val="0"/>
          <w:sz w:val="28"/>
          <w:szCs w:val="28"/>
          <w:u w:color="333333"/>
        </w:rPr>
        <w:t>по архитектурному облику городов и сел (деревень), благоустройству территорий, экологии и природопользованию (</w:t>
      </w:r>
      <w:r>
        <w:rPr>
          <w:b w:val="0"/>
          <w:bCs w:val="0"/>
          <w:sz w:val="28"/>
          <w:szCs w:val="28"/>
          <w:u w:color="333333"/>
        </w:rPr>
        <w:t>сохранению лесов) Кузьмина В.С</w:t>
      </w:r>
      <w:proofErr w:type="gramStart"/>
      <w:r>
        <w:rPr>
          <w:b w:val="0"/>
          <w:bCs w:val="0"/>
          <w:sz w:val="28"/>
          <w:szCs w:val="28"/>
          <w:u w:color="333333"/>
        </w:rPr>
        <w:t>..</w:t>
      </w:r>
      <w:proofErr w:type="gramEnd"/>
    </w:p>
    <w:p w:rsidR="000C3D1E" w:rsidRDefault="00E6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Хлопова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Зинаиада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Николаевна</w:t>
      </w:r>
      <w:r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>житель 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Домодедово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Каширское шоссе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. 54, </w:t>
      </w:r>
      <w:r>
        <w:rPr>
          <w:rFonts w:ascii="Times New Roman" w:hAnsi="Times New Roman"/>
          <w:sz w:val="28"/>
          <w:szCs w:val="28"/>
        </w:rPr>
        <w:t>кв</w:t>
      </w:r>
      <w:r>
        <w:rPr>
          <w:rFonts w:ascii="Times New Roman" w:hAnsi="Times New Roman"/>
          <w:sz w:val="28"/>
          <w:szCs w:val="28"/>
        </w:rPr>
        <w:t>. 32</w:t>
      </w:r>
      <w:r>
        <w:rPr>
          <w:rFonts w:ascii="Times New Roman" w:hAnsi="Times New Roman"/>
          <w:sz w:val="28"/>
          <w:szCs w:val="28"/>
        </w:rPr>
        <w:t xml:space="preserve"> обратилась в Общественную палату городского округа Домодедово с вопросами</w:t>
      </w:r>
      <w:r>
        <w:rPr>
          <w:rFonts w:ascii="Times New Roman" w:hAnsi="Times New Roman"/>
          <w:sz w:val="28"/>
          <w:szCs w:val="28"/>
        </w:rPr>
        <w:t>:</w:t>
      </w:r>
    </w:p>
    <w:p w:rsidR="000C3D1E" w:rsidRDefault="00E60E1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озеленения придомовой территории по адресу</w:t>
      </w:r>
      <w:r>
        <w:rPr>
          <w:rFonts w:ascii="Times New Roman" w:hAnsi="Times New Roman"/>
          <w:sz w:val="28"/>
          <w:szCs w:val="28"/>
        </w:rPr>
        <w:t xml:space="preserve">:   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Каширско</w:t>
      </w:r>
      <w:r>
        <w:rPr>
          <w:rFonts w:ascii="Times New Roman" w:hAnsi="Times New Roman"/>
          <w:sz w:val="28"/>
          <w:szCs w:val="28"/>
        </w:rPr>
        <w:t>е шоссе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 54</w:t>
      </w:r>
    </w:p>
    <w:p w:rsidR="000C3D1E" w:rsidRDefault="00E60E1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проведении приема была рассмотрена возможность озеленения территории на основании реализации проекта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ЭкоЛогичноеПодмосковье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в соответствии со СНиП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C3D1E" w:rsidRDefault="000C3D1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D1E" w:rsidRDefault="00E60E1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помощи чистки канала водоотведения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расположенного по адресу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СНТ «АВИАТОР»</w:t>
      </w:r>
    </w:p>
    <w:p w:rsidR="000C3D1E" w:rsidRDefault="00E60E1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Рекомендовано обратиться к руководству СНТ «АВИАТОР» в соответствии с ФЗ «О садоводческих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огороднических и дачных некоммерческих объединениях граждан»</w:t>
      </w:r>
      <w:r>
        <w:rPr>
          <w:rFonts w:ascii="Times New Roman" w:hAnsi="Times New Roman"/>
          <w:sz w:val="28"/>
          <w:szCs w:val="28"/>
        </w:rPr>
        <w:t>.</w:t>
      </w:r>
    </w:p>
    <w:p w:rsidR="000C3D1E" w:rsidRDefault="000C3D1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D1E" w:rsidRDefault="000C3D1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D1E" w:rsidRDefault="00E6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Общественной палаты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Кузьмина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0C3D1E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1D" w:rsidRDefault="00E60E1D">
      <w:pPr>
        <w:spacing w:after="0" w:line="240" w:lineRule="auto"/>
      </w:pPr>
      <w:r>
        <w:separator/>
      </w:r>
    </w:p>
  </w:endnote>
  <w:endnote w:type="continuationSeparator" w:id="0">
    <w:p w:rsidR="00E60E1D" w:rsidRDefault="00E6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1E" w:rsidRDefault="000C3D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1D" w:rsidRDefault="00E60E1D">
      <w:pPr>
        <w:spacing w:after="0" w:line="240" w:lineRule="auto"/>
      </w:pPr>
      <w:r>
        <w:separator/>
      </w:r>
    </w:p>
  </w:footnote>
  <w:footnote w:type="continuationSeparator" w:id="0">
    <w:p w:rsidR="00E60E1D" w:rsidRDefault="00E6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1E" w:rsidRDefault="000C3D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1080"/>
    <w:multiLevelType w:val="hybridMultilevel"/>
    <w:tmpl w:val="6EFE745C"/>
    <w:styleLink w:val="2"/>
    <w:lvl w:ilvl="0" w:tplc="8348088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6283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22A79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C4FE6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82F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A211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8C9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A929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E2D2F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C2E251D"/>
    <w:multiLevelType w:val="hybridMultilevel"/>
    <w:tmpl w:val="DE66A90C"/>
    <w:numStyleLink w:val="1"/>
  </w:abstractNum>
  <w:abstractNum w:abstractNumId="2">
    <w:nsid w:val="6E2C6F82"/>
    <w:multiLevelType w:val="hybridMultilevel"/>
    <w:tmpl w:val="6EFE745C"/>
    <w:numStyleLink w:val="2"/>
  </w:abstractNum>
  <w:abstractNum w:abstractNumId="3">
    <w:nsid w:val="7F96724E"/>
    <w:multiLevelType w:val="hybridMultilevel"/>
    <w:tmpl w:val="DE66A90C"/>
    <w:styleLink w:val="1"/>
    <w:lvl w:ilvl="0" w:tplc="D40C4CD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 w:tplc="773221B0">
      <w:start w:val="1"/>
      <w:numFmt w:val="lowerLetter"/>
      <w:lvlText w:val="%2."/>
      <w:lvlJc w:val="left"/>
      <w:pPr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 w:tplc="CB1A5958">
      <w:start w:val="1"/>
      <w:numFmt w:val="lowerRoman"/>
      <w:lvlText w:val="%3."/>
      <w:lvlJc w:val="left"/>
      <w:pPr>
        <w:ind w:left="221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 w:tplc="092C3F58">
      <w:start w:val="1"/>
      <w:numFmt w:val="decimal"/>
      <w:lvlText w:val="%4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 w:tplc="767C056A">
      <w:start w:val="1"/>
      <w:numFmt w:val="lowerLetter"/>
      <w:lvlText w:val="%5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 w:tplc="2904CC16">
      <w:start w:val="1"/>
      <w:numFmt w:val="lowerRoman"/>
      <w:lvlText w:val="%6."/>
      <w:lvlJc w:val="left"/>
      <w:pPr>
        <w:ind w:left="437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 w:tplc="F6BA045A">
      <w:start w:val="1"/>
      <w:numFmt w:val="decimal"/>
      <w:lvlText w:val="%7."/>
      <w:lvlJc w:val="left"/>
      <w:pPr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 w:tplc="523E7EAC">
      <w:start w:val="1"/>
      <w:numFmt w:val="lowerLetter"/>
      <w:lvlText w:val="%8."/>
      <w:lvlJc w:val="left"/>
      <w:pPr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 w:tplc="3072E3D4">
      <w:start w:val="1"/>
      <w:numFmt w:val="lowerRoman"/>
      <w:lvlText w:val="%9."/>
      <w:lvlJc w:val="left"/>
      <w:pPr>
        <w:ind w:left="653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3D1E"/>
    <w:rsid w:val="000C3D1E"/>
    <w:rsid w:val="008B7086"/>
    <w:rsid w:val="00E6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next w:val="a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</w:rPr>
  </w:style>
  <w:style w:type="paragraph" w:styleId="3">
    <w:name w:val="heading 3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8B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086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next w:val="a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</w:rPr>
  </w:style>
  <w:style w:type="paragraph" w:styleId="3">
    <w:name w:val="heading 3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8B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086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</cp:lastModifiedBy>
  <cp:revision>3</cp:revision>
  <dcterms:created xsi:type="dcterms:W3CDTF">2021-03-30T08:41:00Z</dcterms:created>
  <dcterms:modified xsi:type="dcterms:W3CDTF">2021-03-30T08:42:00Z</dcterms:modified>
</cp:coreProperties>
</file>